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FB13D" w14:textId="58717B56" w:rsidR="002F19AA" w:rsidRPr="005E1821" w:rsidRDefault="002F19AA">
      <w:pPr>
        <w:rPr>
          <w:sz w:val="26"/>
          <w:szCs w:val="24"/>
        </w:rPr>
      </w:pPr>
      <w:r w:rsidRPr="005E1821">
        <w:rPr>
          <w:sz w:val="26"/>
          <w:szCs w:val="24"/>
        </w:rPr>
        <w:t>To: Cultural Services Board</w:t>
      </w:r>
    </w:p>
    <w:p w14:paraId="2B2E9F19" w14:textId="41F2BEC5" w:rsidR="002F19AA" w:rsidRPr="005E1821" w:rsidRDefault="002F19AA">
      <w:pPr>
        <w:rPr>
          <w:sz w:val="26"/>
          <w:szCs w:val="24"/>
        </w:rPr>
      </w:pPr>
      <w:r w:rsidRPr="005E1821">
        <w:rPr>
          <w:sz w:val="26"/>
          <w:szCs w:val="24"/>
        </w:rPr>
        <w:t>F</w:t>
      </w:r>
      <w:r w:rsidR="00EE4F10" w:rsidRPr="005E1821">
        <w:rPr>
          <w:sz w:val="26"/>
          <w:szCs w:val="24"/>
        </w:rPr>
        <w:t>rom Ed and Barbara Davis</w:t>
      </w:r>
    </w:p>
    <w:p w14:paraId="02B1C161" w14:textId="49C245EB" w:rsidR="00EE4F10" w:rsidRPr="005E1821" w:rsidRDefault="00EE4F10">
      <w:pPr>
        <w:rPr>
          <w:sz w:val="26"/>
          <w:szCs w:val="24"/>
        </w:rPr>
      </w:pPr>
      <w:r w:rsidRPr="005E1821">
        <w:rPr>
          <w:sz w:val="26"/>
          <w:szCs w:val="24"/>
        </w:rPr>
        <w:t>Date: February 27, 2026</w:t>
      </w:r>
    </w:p>
    <w:p w14:paraId="6D9339EB" w14:textId="77777777" w:rsidR="00EE4F10" w:rsidRPr="005E1821" w:rsidRDefault="00EE4F10">
      <w:pPr>
        <w:rPr>
          <w:sz w:val="26"/>
          <w:szCs w:val="24"/>
        </w:rPr>
      </w:pPr>
    </w:p>
    <w:p w14:paraId="0B1D3C9F" w14:textId="3B20C5C4" w:rsidR="008B2161" w:rsidRPr="005E1821" w:rsidRDefault="008B2161">
      <w:pPr>
        <w:rPr>
          <w:sz w:val="26"/>
          <w:szCs w:val="24"/>
        </w:rPr>
      </w:pPr>
      <w:r w:rsidRPr="005E1821">
        <w:rPr>
          <w:sz w:val="26"/>
          <w:szCs w:val="24"/>
        </w:rPr>
        <w:t>Agenda Item 7</w:t>
      </w:r>
      <w:r w:rsidR="00DF5EE7" w:rsidRPr="005E1821">
        <w:rPr>
          <w:sz w:val="26"/>
          <w:szCs w:val="24"/>
        </w:rPr>
        <w:t xml:space="preserve">A on the March 2 Cultural Services Agenda is the removal of </w:t>
      </w:r>
      <w:r w:rsidR="00E72340" w:rsidRPr="005E1821">
        <w:rPr>
          <w:sz w:val="26"/>
          <w:szCs w:val="24"/>
        </w:rPr>
        <w:t xml:space="preserve">4 </w:t>
      </w:r>
      <w:proofErr w:type="gramStart"/>
      <w:r w:rsidR="00E72340" w:rsidRPr="005E1821">
        <w:rPr>
          <w:sz w:val="26"/>
          <w:szCs w:val="24"/>
        </w:rPr>
        <w:t>specimen</w:t>
      </w:r>
      <w:proofErr w:type="gramEnd"/>
      <w:r w:rsidR="00E72340" w:rsidRPr="005E1821">
        <w:rPr>
          <w:sz w:val="26"/>
          <w:szCs w:val="24"/>
        </w:rPr>
        <w:t xml:space="preserve"> and 2 non-specimen li</w:t>
      </w:r>
      <w:r w:rsidR="00BB0139" w:rsidRPr="005E1821">
        <w:rPr>
          <w:sz w:val="26"/>
          <w:szCs w:val="24"/>
        </w:rPr>
        <w:t>v</w:t>
      </w:r>
      <w:r w:rsidR="00E72340" w:rsidRPr="005E1821">
        <w:rPr>
          <w:sz w:val="26"/>
          <w:szCs w:val="24"/>
        </w:rPr>
        <w:t>e oaks in Davies Lighthouse Park.</w:t>
      </w:r>
      <w:r w:rsidR="002E1286" w:rsidRPr="005E1821">
        <w:rPr>
          <w:sz w:val="26"/>
          <w:szCs w:val="24"/>
        </w:rPr>
        <w:t xml:space="preserve"> These trees are between 29-42 years old.  (Staff Report, page 5)</w:t>
      </w:r>
    </w:p>
    <w:p w14:paraId="195CD63A" w14:textId="445850B6" w:rsidR="006D52EE" w:rsidRPr="005E1821" w:rsidRDefault="0020724F">
      <w:pPr>
        <w:rPr>
          <w:sz w:val="26"/>
          <w:szCs w:val="24"/>
        </w:rPr>
      </w:pPr>
      <w:r w:rsidRPr="005E1821">
        <w:rPr>
          <w:sz w:val="26"/>
          <w:szCs w:val="24"/>
        </w:rPr>
        <w:t xml:space="preserve">We are </w:t>
      </w:r>
      <w:r w:rsidR="0046359F" w:rsidRPr="005E1821">
        <w:rPr>
          <w:sz w:val="26"/>
          <w:szCs w:val="24"/>
        </w:rPr>
        <w:t>opposed to tree removal in Davies Lighthouse Park for the following reasons:</w:t>
      </w:r>
    </w:p>
    <w:p w14:paraId="70A7D6C2" w14:textId="42A595A1" w:rsidR="0046359F" w:rsidRPr="005E1821" w:rsidRDefault="0046359F" w:rsidP="0046359F">
      <w:pPr>
        <w:pStyle w:val="ListParagraph"/>
        <w:numPr>
          <w:ilvl w:val="0"/>
          <w:numId w:val="1"/>
        </w:numPr>
        <w:rPr>
          <w:sz w:val="26"/>
          <w:szCs w:val="24"/>
        </w:rPr>
      </w:pPr>
      <w:r w:rsidRPr="005E1821">
        <w:rPr>
          <w:sz w:val="26"/>
          <w:szCs w:val="24"/>
        </w:rPr>
        <w:t>This park was dedicated by Resolution 02-24, October 16, 2002, as Kay and Ayres Davies Lighthouse Park</w:t>
      </w:r>
      <w:r w:rsidR="001C0355" w:rsidRPr="005E1821">
        <w:rPr>
          <w:sz w:val="26"/>
          <w:szCs w:val="24"/>
        </w:rPr>
        <w:t xml:space="preserve"> (</w:t>
      </w:r>
      <w:r w:rsidR="00F33140" w:rsidRPr="005E1821">
        <w:rPr>
          <w:sz w:val="26"/>
          <w:szCs w:val="24"/>
        </w:rPr>
        <w:t>Davies Park)</w:t>
      </w:r>
      <w:r w:rsidRPr="005E1821">
        <w:rPr>
          <w:sz w:val="26"/>
          <w:szCs w:val="24"/>
        </w:rPr>
        <w:t>.</w:t>
      </w:r>
    </w:p>
    <w:p w14:paraId="7DEFB1DE" w14:textId="3DDEE208" w:rsidR="00D32018" w:rsidRPr="005E1821" w:rsidRDefault="00561F7E" w:rsidP="0046359F">
      <w:pPr>
        <w:pStyle w:val="ListParagraph"/>
        <w:numPr>
          <w:ilvl w:val="0"/>
          <w:numId w:val="1"/>
        </w:numPr>
        <w:rPr>
          <w:sz w:val="26"/>
          <w:szCs w:val="24"/>
        </w:rPr>
      </w:pPr>
      <w:r w:rsidRPr="005E1821">
        <w:rPr>
          <w:sz w:val="26"/>
          <w:szCs w:val="24"/>
        </w:rPr>
        <w:t xml:space="preserve">A </w:t>
      </w:r>
      <w:r w:rsidR="0046359F" w:rsidRPr="005E1821">
        <w:rPr>
          <w:sz w:val="26"/>
          <w:szCs w:val="24"/>
        </w:rPr>
        <w:t xml:space="preserve">series of meetings </w:t>
      </w:r>
      <w:r w:rsidRPr="005E1821">
        <w:rPr>
          <w:sz w:val="26"/>
          <w:szCs w:val="24"/>
        </w:rPr>
        <w:t xml:space="preserve">were held </w:t>
      </w:r>
      <w:r w:rsidR="0046359F" w:rsidRPr="005E1821">
        <w:rPr>
          <w:sz w:val="26"/>
          <w:szCs w:val="24"/>
        </w:rPr>
        <w:t xml:space="preserve">from June 3, </w:t>
      </w:r>
      <w:proofErr w:type="gramStart"/>
      <w:r w:rsidR="0046359F" w:rsidRPr="005E1821">
        <w:rPr>
          <w:sz w:val="26"/>
          <w:szCs w:val="24"/>
        </w:rPr>
        <w:t>2010</w:t>
      </w:r>
      <w:proofErr w:type="gramEnd"/>
      <w:r w:rsidR="0046359F" w:rsidRPr="005E1821">
        <w:rPr>
          <w:sz w:val="26"/>
          <w:szCs w:val="24"/>
        </w:rPr>
        <w:t xml:space="preserve"> to June 10, 2011, involving Parks, Recreation and Tree Board, Planning Board, Land Acquisition Committee and Town Council</w:t>
      </w:r>
      <w:r w:rsidRPr="005E1821">
        <w:rPr>
          <w:sz w:val="26"/>
          <w:szCs w:val="24"/>
        </w:rPr>
        <w:t xml:space="preserve"> involving possible locations for a Veterans Memorial. </w:t>
      </w:r>
      <w:r w:rsidR="002D1CCA" w:rsidRPr="005E1821">
        <w:rPr>
          <w:sz w:val="26"/>
          <w:szCs w:val="24"/>
        </w:rPr>
        <w:t>Multiple options were explored, with the Veterans representative indicating that</w:t>
      </w:r>
      <w:r w:rsidR="005250D0" w:rsidRPr="005E1821">
        <w:rPr>
          <w:sz w:val="26"/>
          <w:szCs w:val="24"/>
        </w:rPr>
        <w:t xml:space="preserve"> </w:t>
      </w:r>
      <w:r w:rsidR="00E67ED0" w:rsidRPr="005E1821">
        <w:rPr>
          <w:sz w:val="26"/>
          <w:szCs w:val="24"/>
        </w:rPr>
        <w:t xml:space="preserve">a </w:t>
      </w:r>
      <w:r w:rsidR="0090156E" w:rsidRPr="005E1821">
        <w:rPr>
          <w:sz w:val="26"/>
          <w:szCs w:val="24"/>
        </w:rPr>
        <w:t xml:space="preserve">large </w:t>
      </w:r>
      <w:r w:rsidR="005250D0" w:rsidRPr="005E1821">
        <w:rPr>
          <w:sz w:val="26"/>
          <w:szCs w:val="24"/>
        </w:rPr>
        <w:t xml:space="preserve">memorial </w:t>
      </w:r>
      <w:r w:rsidR="00E67ED0" w:rsidRPr="005E1821">
        <w:rPr>
          <w:sz w:val="26"/>
          <w:szCs w:val="24"/>
        </w:rPr>
        <w:t xml:space="preserve">that </w:t>
      </w:r>
      <w:r w:rsidR="005250D0" w:rsidRPr="005E1821">
        <w:rPr>
          <w:sz w:val="26"/>
          <w:szCs w:val="24"/>
        </w:rPr>
        <w:t>could increase in size over time</w:t>
      </w:r>
      <w:r w:rsidR="00E67ED0" w:rsidRPr="005E1821">
        <w:rPr>
          <w:sz w:val="26"/>
          <w:szCs w:val="24"/>
        </w:rPr>
        <w:t xml:space="preserve"> would</w:t>
      </w:r>
      <w:r w:rsidR="005250D0" w:rsidRPr="005E1821">
        <w:rPr>
          <w:sz w:val="26"/>
          <w:szCs w:val="24"/>
        </w:rPr>
        <w:t xml:space="preserve"> require a large</w:t>
      </w:r>
      <w:r w:rsidR="00C56BC6" w:rsidRPr="005E1821">
        <w:rPr>
          <w:sz w:val="26"/>
          <w:szCs w:val="24"/>
        </w:rPr>
        <w:t xml:space="preserve"> </w:t>
      </w:r>
      <w:r w:rsidR="005250D0" w:rsidRPr="005E1821">
        <w:rPr>
          <w:sz w:val="26"/>
          <w:szCs w:val="24"/>
        </w:rPr>
        <w:t>pi</w:t>
      </w:r>
      <w:r w:rsidR="00983806" w:rsidRPr="005E1821">
        <w:rPr>
          <w:sz w:val="26"/>
          <w:szCs w:val="24"/>
        </w:rPr>
        <w:t>e</w:t>
      </w:r>
      <w:r w:rsidR="005250D0" w:rsidRPr="005E1821">
        <w:rPr>
          <w:sz w:val="26"/>
          <w:szCs w:val="24"/>
        </w:rPr>
        <w:t>ce of property to be purchase</w:t>
      </w:r>
      <w:r w:rsidR="002E387A" w:rsidRPr="005E1821">
        <w:rPr>
          <w:sz w:val="26"/>
          <w:szCs w:val="24"/>
        </w:rPr>
        <w:t>d</w:t>
      </w:r>
      <w:r w:rsidR="005250D0" w:rsidRPr="005E1821">
        <w:rPr>
          <w:sz w:val="26"/>
          <w:szCs w:val="24"/>
        </w:rPr>
        <w:t xml:space="preserve"> by the Town</w:t>
      </w:r>
      <w:r w:rsidR="00252FB2" w:rsidRPr="005E1821">
        <w:rPr>
          <w:sz w:val="26"/>
          <w:szCs w:val="24"/>
        </w:rPr>
        <w:t xml:space="preserve"> or there were small-scale options </w:t>
      </w:r>
      <w:r w:rsidR="00983806" w:rsidRPr="005E1821">
        <w:rPr>
          <w:sz w:val="26"/>
          <w:szCs w:val="24"/>
        </w:rPr>
        <w:t>which</w:t>
      </w:r>
      <w:r w:rsidR="00252FB2" w:rsidRPr="005E1821">
        <w:rPr>
          <w:sz w:val="26"/>
          <w:szCs w:val="24"/>
        </w:rPr>
        <w:t xml:space="preserve"> could possibly be incorporated </w:t>
      </w:r>
      <w:r w:rsidR="00983806" w:rsidRPr="005E1821">
        <w:rPr>
          <w:sz w:val="26"/>
          <w:szCs w:val="24"/>
        </w:rPr>
        <w:t>with</w:t>
      </w:r>
      <w:r w:rsidR="00567E34" w:rsidRPr="005E1821">
        <w:rPr>
          <w:sz w:val="26"/>
          <w:szCs w:val="24"/>
        </w:rPr>
        <w:t>in</w:t>
      </w:r>
      <w:r w:rsidR="00252FB2" w:rsidRPr="005E1821">
        <w:rPr>
          <w:sz w:val="26"/>
          <w:szCs w:val="24"/>
        </w:rPr>
        <w:t xml:space="preserve"> Davies Lighthouse Park (</w:t>
      </w:r>
      <w:r w:rsidR="00983806" w:rsidRPr="005E1821">
        <w:rPr>
          <w:sz w:val="26"/>
          <w:szCs w:val="24"/>
        </w:rPr>
        <w:t>Town Council minutes November 18, 2010).</w:t>
      </w:r>
      <w:r w:rsidRPr="005E1821">
        <w:rPr>
          <w:sz w:val="26"/>
          <w:szCs w:val="24"/>
        </w:rPr>
        <w:t xml:space="preserve"> </w:t>
      </w:r>
      <w:r w:rsidR="00901CED" w:rsidRPr="005E1821">
        <w:rPr>
          <w:sz w:val="26"/>
          <w:szCs w:val="24"/>
        </w:rPr>
        <w:t xml:space="preserve">At the joint meeting </w:t>
      </w:r>
      <w:r w:rsidR="002E387A" w:rsidRPr="005E1821">
        <w:rPr>
          <w:sz w:val="26"/>
          <w:szCs w:val="24"/>
        </w:rPr>
        <w:t xml:space="preserve">of </w:t>
      </w:r>
      <w:r w:rsidR="00901CED" w:rsidRPr="005E1821">
        <w:rPr>
          <w:sz w:val="26"/>
          <w:szCs w:val="24"/>
        </w:rPr>
        <w:t>Parks and Recreation and Planning Board</w:t>
      </w:r>
      <w:r w:rsidR="002E387A" w:rsidRPr="005E1821">
        <w:rPr>
          <w:sz w:val="26"/>
          <w:szCs w:val="24"/>
        </w:rPr>
        <w:t>s</w:t>
      </w:r>
      <w:r w:rsidR="00B76006" w:rsidRPr="005E1821">
        <w:rPr>
          <w:sz w:val="26"/>
          <w:szCs w:val="24"/>
        </w:rPr>
        <w:t xml:space="preserve"> on April 5, 2011,</w:t>
      </w:r>
      <w:r w:rsidR="00D41315" w:rsidRPr="005E1821">
        <w:rPr>
          <w:sz w:val="26"/>
          <w:szCs w:val="24"/>
        </w:rPr>
        <w:t xml:space="preserve"> it was represented this project would have a </w:t>
      </w:r>
      <w:r w:rsidR="00D41315" w:rsidRPr="005E1821">
        <w:rPr>
          <w:i/>
          <w:iCs/>
          <w:sz w:val="26"/>
          <w:szCs w:val="24"/>
        </w:rPr>
        <w:t xml:space="preserve">de </w:t>
      </w:r>
      <w:proofErr w:type="spellStart"/>
      <w:r w:rsidR="00D41315" w:rsidRPr="005E1821">
        <w:rPr>
          <w:i/>
          <w:iCs/>
          <w:sz w:val="26"/>
          <w:szCs w:val="24"/>
        </w:rPr>
        <w:t>minimus</w:t>
      </w:r>
      <w:proofErr w:type="spellEnd"/>
      <w:r w:rsidR="00D41315" w:rsidRPr="005E1821">
        <w:rPr>
          <w:i/>
          <w:iCs/>
          <w:sz w:val="26"/>
          <w:szCs w:val="24"/>
        </w:rPr>
        <w:t xml:space="preserve"> </w:t>
      </w:r>
      <w:r w:rsidR="00D41315" w:rsidRPr="005E1821">
        <w:rPr>
          <w:sz w:val="26"/>
          <w:szCs w:val="24"/>
        </w:rPr>
        <w:t xml:space="preserve">impact on </w:t>
      </w:r>
      <w:r w:rsidR="00C56BC6" w:rsidRPr="005E1821">
        <w:rPr>
          <w:sz w:val="26"/>
          <w:szCs w:val="24"/>
        </w:rPr>
        <w:t>Davies Park</w:t>
      </w:r>
      <w:r w:rsidR="00D41315" w:rsidRPr="005E1821">
        <w:rPr>
          <w:sz w:val="26"/>
          <w:szCs w:val="24"/>
        </w:rPr>
        <w:t xml:space="preserve">. </w:t>
      </w:r>
      <w:r w:rsidR="00293AA4" w:rsidRPr="005E1821">
        <w:rPr>
          <w:sz w:val="26"/>
          <w:szCs w:val="24"/>
        </w:rPr>
        <w:t xml:space="preserve">After at least 12 meetings regarding location and impact of the project, </w:t>
      </w:r>
      <w:r w:rsidR="0046359F" w:rsidRPr="005E1821">
        <w:rPr>
          <w:sz w:val="26"/>
          <w:szCs w:val="24"/>
        </w:rPr>
        <w:t xml:space="preserve">permission was granted to construct a Veteran’s Memorial at Kay and Ayres Davies Lighthouse Park. Final Development Order, June 17, 2011.  Book 6603, Page 1662, </w:t>
      </w:r>
      <w:r w:rsidR="00430E22" w:rsidRPr="005E1821">
        <w:rPr>
          <w:sz w:val="26"/>
          <w:szCs w:val="24"/>
        </w:rPr>
        <w:t>Records of Volusia County. (Attached)</w:t>
      </w:r>
      <w:r w:rsidR="00E218FE" w:rsidRPr="005E1821">
        <w:rPr>
          <w:sz w:val="26"/>
          <w:szCs w:val="24"/>
        </w:rPr>
        <w:t>.</w:t>
      </w:r>
      <w:r w:rsidR="00430E22" w:rsidRPr="005E1821">
        <w:rPr>
          <w:sz w:val="26"/>
          <w:szCs w:val="24"/>
        </w:rPr>
        <w:t xml:space="preserve">  This plan was subject to conditions, one of which was</w:t>
      </w:r>
      <w:r w:rsidR="00D32018" w:rsidRPr="005E1821">
        <w:rPr>
          <w:sz w:val="26"/>
          <w:szCs w:val="24"/>
        </w:rPr>
        <w:t xml:space="preserve"> </w:t>
      </w:r>
      <w:r w:rsidR="00C56BC6" w:rsidRPr="005E1821">
        <w:rPr>
          <w:sz w:val="26"/>
          <w:szCs w:val="24"/>
        </w:rPr>
        <w:t xml:space="preserve">that </w:t>
      </w:r>
      <w:r w:rsidR="00D32018" w:rsidRPr="005E1821">
        <w:rPr>
          <w:sz w:val="26"/>
          <w:szCs w:val="24"/>
        </w:rPr>
        <w:t>any intensified use would be subject to comprehensive review.</w:t>
      </w:r>
    </w:p>
    <w:p w14:paraId="3CA84B35" w14:textId="535FC668" w:rsidR="00430E22" w:rsidRPr="005E1821" w:rsidRDefault="00D32018" w:rsidP="0046359F">
      <w:pPr>
        <w:pStyle w:val="ListParagraph"/>
        <w:numPr>
          <w:ilvl w:val="0"/>
          <w:numId w:val="1"/>
        </w:numPr>
        <w:rPr>
          <w:sz w:val="26"/>
          <w:szCs w:val="24"/>
        </w:rPr>
      </w:pPr>
      <w:r w:rsidRPr="005E1821">
        <w:rPr>
          <w:sz w:val="26"/>
          <w:szCs w:val="24"/>
        </w:rPr>
        <w:t xml:space="preserve">Another condition of the </w:t>
      </w:r>
      <w:r w:rsidR="00AD172A" w:rsidRPr="005E1821">
        <w:rPr>
          <w:sz w:val="26"/>
          <w:szCs w:val="24"/>
        </w:rPr>
        <w:t>project was</w:t>
      </w:r>
      <w:r w:rsidR="00430E22" w:rsidRPr="005E1821">
        <w:rPr>
          <w:sz w:val="26"/>
          <w:szCs w:val="24"/>
        </w:rPr>
        <w:t xml:space="preserve"> that 4</w:t>
      </w:r>
      <w:r w:rsidR="00E218FE" w:rsidRPr="005E1821">
        <w:rPr>
          <w:sz w:val="26"/>
          <w:szCs w:val="24"/>
        </w:rPr>
        <w:t xml:space="preserve"> live </w:t>
      </w:r>
      <w:r w:rsidR="00430E22" w:rsidRPr="005E1821">
        <w:rPr>
          <w:sz w:val="26"/>
          <w:szCs w:val="24"/>
        </w:rPr>
        <w:t xml:space="preserve">oaks be planted </w:t>
      </w:r>
      <w:r w:rsidR="00AF25FB" w:rsidRPr="005E1821">
        <w:rPr>
          <w:sz w:val="26"/>
          <w:szCs w:val="24"/>
        </w:rPr>
        <w:t>near the memorial</w:t>
      </w:r>
    </w:p>
    <w:p w14:paraId="19ECD445" w14:textId="17654AC7" w:rsidR="00430E22" w:rsidRPr="005E1821" w:rsidRDefault="00430E22" w:rsidP="0046359F">
      <w:pPr>
        <w:pStyle w:val="ListParagraph"/>
        <w:numPr>
          <w:ilvl w:val="0"/>
          <w:numId w:val="1"/>
        </w:numPr>
        <w:rPr>
          <w:sz w:val="26"/>
          <w:szCs w:val="24"/>
        </w:rPr>
      </w:pPr>
      <w:r w:rsidRPr="005E1821">
        <w:rPr>
          <w:sz w:val="26"/>
          <w:szCs w:val="24"/>
        </w:rPr>
        <w:t>Three of those 4 required trees were donated by groups and identified on the Site Layout</w:t>
      </w:r>
      <w:r w:rsidR="0032258D" w:rsidRPr="005E1821">
        <w:rPr>
          <w:sz w:val="26"/>
          <w:szCs w:val="24"/>
        </w:rPr>
        <w:t xml:space="preserve"> to the Staff </w:t>
      </w:r>
      <w:r w:rsidR="008B6FE2" w:rsidRPr="005E1821">
        <w:rPr>
          <w:sz w:val="26"/>
          <w:szCs w:val="24"/>
        </w:rPr>
        <w:t>Report</w:t>
      </w:r>
      <w:r w:rsidRPr="005E1821">
        <w:rPr>
          <w:sz w:val="26"/>
          <w:szCs w:val="24"/>
        </w:rPr>
        <w:t xml:space="preserve"> as </w:t>
      </w:r>
    </w:p>
    <w:p w14:paraId="325BAEE2" w14:textId="69F62A36" w:rsidR="00430E22" w:rsidRPr="005E1821" w:rsidRDefault="00430E22" w:rsidP="00430E22">
      <w:pPr>
        <w:pStyle w:val="ListParagraph"/>
        <w:numPr>
          <w:ilvl w:val="1"/>
          <w:numId w:val="1"/>
        </w:numPr>
        <w:rPr>
          <w:sz w:val="26"/>
          <w:szCs w:val="24"/>
        </w:rPr>
      </w:pPr>
      <w:r w:rsidRPr="005E1821">
        <w:rPr>
          <w:sz w:val="26"/>
          <w:szCs w:val="24"/>
        </w:rPr>
        <w:t xml:space="preserve">#1 Police and Fire Departments, </w:t>
      </w:r>
    </w:p>
    <w:p w14:paraId="6D9AA185" w14:textId="77777777" w:rsidR="00430E22" w:rsidRPr="005E1821" w:rsidRDefault="00430E22" w:rsidP="00430E22">
      <w:pPr>
        <w:pStyle w:val="ListParagraph"/>
        <w:numPr>
          <w:ilvl w:val="1"/>
          <w:numId w:val="1"/>
        </w:numPr>
        <w:rPr>
          <w:sz w:val="26"/>
          <w:szCs w:val="24"/>
        </w:rPr>
      </w:pPr>
      <w:r w:rsidRPr="005E1821">
        <w:rPr>
          <w:sz w:val="26"/>
          <w:szCs w:val="24"/>
        </w:rPr>
        <w:t xml:space="preserve">#2 Garden </w:t>
      </w:r>
      <w:proofErr w:type="gramStart"/>
      <w:r w:rsidRPr="005E1821">
        <w:rPr>
          <w:sz w:val="26"/>
          <w:szCs w:val="24"/>
        </w:rPr>
        <w:t>Club;</w:t>
      </w:r>
      <w:proofErr w:type="gramEnd"/>
      <w:r w:rsidRPr="005E1821">
        <w:rPr>
          <w:sz w:val="26"/>
          <w:szCs w:val="24"/>
        </w:rPr>
        <w:t xml:space="preserve"> </w:t>
      </w:r>
    </w:p>
    <w:p w14:paraId="017B3C7F" w14:textId="610E48BC" w:rsidR="0046359F" w:rsidRPr="005E1821" w:rsidRDefault="00430E22" w:rsidP="00430E22">
      <w:pPr>
        <w:pStyle w:val="ListParagraph"/>
        <w:numPr>
          <w:ilvl w:val="1"/>
          <w:numId w:val="1"/>
        </w:numPr>
        <w:rPr>
          <w:sz w:val="26"/>
          <w:szCs w:val="24"/>
        </w:rPr>
      </w:pPr>
      <w:r w:rsidRPr="005E1821">
        <w:rPr>
          <w:sz w:val="26"/>
          <w:szCs w:val="24"/>
        </w:rPr>
        <w:t>#3 Ponce Inlet Community Center (PICCI)</w:t>
      </w:r>
    </w:p>
    <w:p w14:paraId="052A6506" w14:textId="727157E8" w:rsidR="00430E22" w:rsidRPr="005E1821" w:rsidRDefault="00430E22" w:rsidP="0046359F">
      <w:pPr>
        <w:pStyle w:val="ListParagraph"/>
        <w:numPr>
          <w:ilvl w:val="0"/>
          <w:numId w:val="1"/>
        </w:numPr>
        <w:rPr>
          <w:sz w:val="26"/>
          <w:szCs w:val="24"/>
        </w:rPr>
      </w:pPr>
      <w:r w:rsidRPr="005E1821">
        <w:rPr>
          <w:sz w:val="26"/>
          <w:szCs w:val="24"/>
        </w:rPr>
        <w:t>The Veterans group is requesting removal of these 3 tree</w:t>
      </w:r>
      <w:r w:rsidR="004F5905" w:rsidRPr="005E1821">
        <w:rPr>
          <w:sz w:val="26"/>
          <w:szCs w:val="24"/>
        </w:rPr>
        <w:t>s</w:t>
      </w:r>
      <w:r w:rsidRPr="005E1821">
        <w:rPr>
          <w:sz w:val="26"/>
          <w:szCs w:val="24"/>
        </w:rPr>
        <w:t xml:space="preserve"> plus 3 m</w:t>
      </w:r>
      <w:r w:rsidR="00C50E0F" w:rsidRPr="005E1821">
        <w:rPr>
          <w:sz w:val="26"/>
          <w:szCs w:val="24"/>
        </w:rPr>
        <w:t xml:space="preserve">ore. </w:t>
      </w:r>
      <w:r w:rsidRPr="005E1821">
        <w:rPr>
          <w:sz w:val="26"/>
          <w:szCs w:val="24"/>
        </w:rPr>
        <w:t xml:space="preserve">Staff </w:t>
      </w:r>
      <w:proofErr w:type="gramStart"/>
      <w:r w:rsidRPr="005E1821">
        <w:rPr>
          <w:sz w:val="26"/>
          <w:szCs w:val="24"/>
        </w:rPr>
        <w:t>has</w:t>
      </w:r>
      <w:proofErr w:type="gramEnd"/>
      <w:r w:rsidRPr="005E1821">
        <w:rPr>
          <w:sz w:val="26"/>
          <w:szCs w:val="24"/>
        </w:rPr>
        <w:t xml:space="preserve"> recommended that #2 (Garden Club) and #3 (PICCI) be removed.  It is unknown whether or where the 4</w:t>
      </w:r>
      <w:r w:rsidRPr="005E1821">
        <w:rPr>
          <w:sz w:val="26"/>
          <w:szCs w:val="24"/>
          <w:vertAlign w:val="superscript"/>
        </w:rPr>
        <w:t>th</w:t>
      </w:r>
      <w:r w:rsidRPr="005E1821">
        <w:rPr>
          <w:sz w:val="26"/>
          <w:szCs w:val="24"/>
        </w:rPr>
        <w:t xml:space="preserve"> required tree </w:t>
      </w:r>
      <w:r w:rsidR="00B60608" w:rsidRPr="005E1821">
        <w:rPr>
          <w:sz w:val="26"/>
          <w:szCs w:val="24"/>
        </w:rPr>
        <w:t xml:space="preserve">in the original plan </w:t>
      </w:r>
      <w:r w:rsidRPr="005E1821">
        <w:rPr>
          <w:sz w:val="26"/>
          <w:szCs w:val="24"/>
        </w:rPr>
        <w:t>was planted.</w:t>
      </w:r>
    </w:p>
    <w:p w14:paraId="16E523A4" w14:textId="49899C8B" w:rsidR="00430E22" w:rsidRPr="005E1821" w:rsidRDefault="00430E22" w:rsidP="0046359F">
      <w:pPr>
        <w:pStyle w:val="ListParagraph"/>
        <w:numPr>
          <w:ilvl w:val="0"/>
          <w:numId w:val="1"/>
        </w:numPr>
        <w:rPr>
          <w:sz w:val="26"/>
          <w:szCs w:val="24"/>
        </w:rPr>
      </w:pPr>
      <w:r w:rsidRPr="005E1821">
        <w:rPr>
          <w:sz w:val="26"/>
          <w:szCs w:val="24"/>
        </w:rPr>
        <w:t>Of Trees #4, #5,</w:t>
      </w:r>
      <w:r w:rsidR="00B174B5" w:rsidRPr="005E1821">
        <w:rPr>
          <w:sz w:val="26"/>
          <w:szCs w:val="24"/>
        </w:rPr>
        <w:t xml:space="preserve"> </w:t>
      </w:r>
      <w:r w:rsidRPr="005E1821">
        <w:rPr>
          <w:sz w:val="26"/>
          <w:szCs w:val="24"/>
        </w:rPr>
        <w:t>and #6 that are requested to be removed, staff is recommending #6 be removed</w:t>
      </w:r>
      <w:r w:rsidR="00787AAF" w:rsidRPr="005E1821">
        <w:rPr>
          <w:sz w:val="26"/>
          <w:szCs w:val="24"/>
        </w:rPr>
        <w:t xml:space="preserve"> as diseased.</w:t>
      </w:r>
    </w:p>
    <w:p w14:paraId="4F209196" w14:textId="6184E7A4" w:rsidR="00430E22" w:rsidRPr="005E1821" w:rsidRDefault="00430E22" w:rsidP="0046359F">
      <w:pPr>
        <w:pStyle w:val="ListParagraph"/>
        <w:numPr>
          <w:ilvl w:val="0"/>
          <w:numId w:val="1"/>
        </w:numPr>
        <w:rPr>
          <w:sz w:val="26"/>
          <w:szCs w:val="24"/>
        </w:rPr>
      </w:pPr>
      <w:r w:rsidRPr="005E1821">
        <w:rPr>
          <w:sz w:val="26"/>
          <w:szCs w:val="24"/>
        </w:rPr>
        <w:t>Two specimen trees have already been removed for the monument expansion. (Permit attached)</w:t>
      </w:r>
      <w:r w:rsidR="00A24A3E" w:rsidRPr="005E1821">
        <w:rPr>
          <w:sz w:val="26"/>
          <w:szCs w:val="24"/>
        </w:rPr>
        <w:t>.</w:t>
      </w:r>
      <w:r w:rsidR="00B174B5" w:rsidRPr="005E1821">
        <w:rPr>
          <w:sz w:val="26"/>
          <w:szCs w:val="24"/>
        </w:rPr>
        <w:t xml:space="preserve"> This removal was</w:t>
      </w:r>
      <w:r w:rsidR="008C7603" w:rsidRPr="005E1821">
        <w:rPr>
          <w:sz w:val="26"/>
          <w:szCs w:val="24"/>
        </w:rPr>
        <w:t xml:space="preserve"> done without the approval </w:t>
      </w:r>
      <w:r w:rsidR="00393716" w:rsidRPr="005E1821">
        <w:rPr>
          <w:sz w:val="26"/>
          <w:szCs w:val="24"/>
        </w:rPr>
        <w:t>of Town Council req</w:t>
      </w:r>
      <w:r w:rsidR="00B174B5" w:rsidRPr="005E1821">
        <w:rPr>
          <w:sz w:val="26"/>
          <w:szCs w:val="24"/>
        </w:rPr>
        <w:t xml:space="preserve">uired by Code of Ordinances 82-1. </w:t>
      </w:r>
    </w:p>
    <w:p w14:paraId="024CF3A9" w14:textId="6E8B5F26" w:rsidR="00B174B5" w:rsidRPr="005E1821" w:rsidRDefault="00B174B5" w:rsidP="00B174B5">
      <w:pPr>
        <w:pStyle w:val="ListParagraph"/>
        <w:ind w:left="0"/>
        <w:rPr>
          <w:sz w:val="26"/>
          <w:szCs w:val="24"/>
        </w:rPr>
      </w:pPr>
      <w:r w:rsidRPr="005E1821">
        <w:rPr>
          <w:sz w:val="26"/>
          <w:szCs w:val="24"/>
        </w:rPr>
        <w:t>We are opposed to any further tree removal.  This is a public park.  Trees are an integral part of</w:t>
      </w:r>
      <w:r w:rsidR="00AE55D4" w:rsidRPr="005E1821">
        <w:rPr>
          <w:sz w:val="26"/>
          <w:szCs w:val="24"/>
        </w:rPr>
        <w:t xml:space="preserve"> </w:t>
      </w:r>
      <w:r w:rsidR="004A1162" w:rsidRPr="005E1821">
        <w:rPr>
          <w:sz w:val="26"/>
          <w:szCs w:val="24"/>
        </w:rPr>
        <w:t xml:space="preserve">a park </w:t>
      </w:r>
      <w:r w:rsidRPr="005E1821">
        <w:rPr>
          <w:sz w:val="26"/>
          <w:szCs w:val="24"/>
        </w:rPr>
        <w:t xml:space="preserve">and should not be removed </w:t>
      </w:r>
      <w:r w:rsidR="004A1162" w:rsidRPr="005E1821">
        <w:rPr>
          <w:sz w:val="26"/>
          <w:szCs w:val="24"/>
        </w:rPr>
        <w:t>unless they are diseased or a danger to the public</w:t>
      </w:r>
      <w:r w:rsidRPr="005E1821">
        <w:rPr>
          <w:sz w:val="26"/>
          <w:szCs w:val="24"/>
        </w:rPr>
        <w:t xml:space="preserve">.  Any determination that </w:t>
      </w:r>
      <w:r w:rsidR="001C5DFB" w:rsidRPr="005E1821">
        <w:rPr>
          <w:sz w:val="26"/>
          <w:szCs w:val="24"/>
        </w:rPr>
        <w:t xml:space="preserve">a tree is diseased </w:t>
      </w:r>
      <w:r w:rsidRPr="005E1821">
        <w:rPr>
          <w:sz w:val="26"/>
          <w:szCs w:val="24"/>
        </w:rPr>
        <w:t>should be made by a certified arborist.  Further, at least 3 of the trees requested to be removed were required to be planted</w:t>
      </w:r>
      <w:r w:rsidR="00C35C7E" w:rsidRPr="005E1821">
        <w:rPr>
          <w:sz w:val="26"/>
          <w:szCs w:val="24"/>
        </w:rPr>
        <w:t xml:space="preserve"> as a condition of the </w:t>
      </w:r>
      <w:r w:rsidRPr="005E1821">
        <w:rPr>
          <w:sz w:val="26"/>
          <w:szCs w:val="24"/>
        </w:rPr>
        <w:t xml:space="preserve">original </w:t>
      </w:r>
      <w:r w:rsidR="00014F7F" w:rsidRPr="005E1821">
        <w:rPr>
          <w:sz w:val="26"/>
          <w:szCs w:val="24"/>
        </w:rPr>
        <w:t>construction</w:t>
      </w:r>
      <w:r w:rsidR="003346BC" w:rsidRPr="005E1821">
        <w:rPr>
          <w:sz w:val="26"/>
          <w:szCs w:val="24"/>
        </w:rPr>
        <w:t xml:space="preserve">. </w:t>
      </w:r>
      <w:r w:rsidR="00321D09" w:rsidRPr="005E1821">
        <w:rPr>
          <w:sz w:val="26"/>
          <w:szCs w:val="24"/>
        </w:rPr>
        <w:t xml:space="preserve">If pavers are affected, moving pavers is a </w:t>
      </w:r>
      <w:r w:rsidR="00942BC0" w:rsidRPr="005E1821">
        <w:rPr>
          <w:sz w:val="26"/>
          <w:szCs w:val="24"/>
        </w:rPr>
        <w:t>better option tha</w:t>
      </w:r>
      <w:r w:rsidR="00974418" w:rsidRPr="005E1821">
        <w:rPr>
          <w:sz w:val="26"/>
          <w:szCs w:val="24"/>
        </w:rPr>
        <w:t xml:space="preserve">n </w:t>
      </w:r>
      <w:proofErr w:type="gramStart"/>
      <w:r w:rsidR="00422082" w:rsidRPr="005E1821">
        <w:rPr>
          <w:sz w:val="26"/>
          <w:szCs w:val="24"/>
        </w:rPr>
        <w:t>removing  trees</w:t>
      </w:r>
      <w:proofErr w:type="gramEnd"/>
      <w:r w:rsidR="00625200" w:rsidRPr="005E1821">
        <w:rPr>
          <w:sz w:val="26"/>
          <w:szCs w:val="24"/>
        </w:rPr>
        <w:t xml:space="preserve"> that are 29-</w:t>
      </w:r>
      <w:r w:rsidR="004501CE" w:rsidRPr="005E1821">
        <w:rPr>
          <w:sz w:val="26"/>
          <w:szCs w:val="24"/>
        </w:rPr>
        <w:t>42 years old</w:t>
      </w:r>
      <w:r w:rsidR="00BB0139" w:rsidRPr="005E1821">
        <w:rPr>
          <w:sz w:val="26"/>
          <w:szCs w:val="24"/>
        </w:rPr>
        <w:t>.</w:t>
      </w:r>
    </w:p>
    <w:sectPr w:rsidR="00B174B5" w:rsidRPr="005E1821" w:rsidSect="00EE4F10"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80F09"/>
    <w:multiLevelType w:val="hybridMultilevel"/>
    <w:tmpl w:val="93EC586E"/>
    <w:lvl w:ilvl="0" w:tplc="3BF0C7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744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24F"/>
    <w:rsid w:val="00014F7F"/>
    <w:rsid w:val="0007468C"/>
    <w:rsid w:val="000D01CA"/>
    <w:rsid w:val="00125228"/>
    <w:rsid w:val="00131F17"/>
    <w:rsid w:val="001B6F62"/>
    <w:rsid w:val="001C0355"/>
    <w:rsid w:val="001C5DFB"/>
    <w:rsid w:val="0020724F"/>
    <w:rsid w:val="00225E24"/>
    <w:rsid w:val="00227067"/>
    <w:rsid w:val="00252FB2"/>
    <w:rsid w:val="0026297A"/>
    <w:rsid w:val="00293AA4"/>
    <w:rsid w:val="002A52B3"/>
    <w:rsid w:val="002D1CCA"/>
    <w:rsid w:val="002E1286"/>
    <w:rsid w:val="002E387A"/>
    <w:rsid w:val="002E54CF"/>
    <w:rsid w:val="002F19AA"/>
    <w:rsid w:val="00321D09"/>
    <w:rsid w:val="0032258D"/>
    <w:rsid w:val="003346BC"/>
    <w:rsid w:val="00354238"/>
    <w:rsid w:val="00390C5E"/>
    <w:rsid w:val="00393716"/>
    <w:rsid w:val="00395345"/>
    <w:rsid w:val="003B3B42"/>
    <w:rsid w:val="003F4B46"/>
    <w:rsid w:val="00422082"/>
    <w:rsid w:val="00430E22"/>
    <w:rsid w:val="00434D03"/>
    <w:rsid w:val="004501CE"/>
    <w:rsid w:val="0046359F"/>
    <w:rsid w:val="004A1162"/>
    <w:rsid w:val="004F5905"/>
    <w:rsid w:val="005127AA"/>
    <w:rsid w:val="0052455F"/>
    <w:rsid w:val="005250D0"/>
    <w:rsid w:val="00561F7E"/>
    <w:rsid w:val="00567E34"/>
    <w:rsid w:val="005E1821"/>
    <w:rsid w:val="005E49AA"/>
    <w:rsid w:val="00613058"/>
    <w:rsid w:val="00616802"/>
    <w:rsid w:val="00625200"/>
    <w:rsid w:val="006D52EE"/>
    <w:rsid w:val="00787AAF"/>
    <w:rsid w:val="0080235C"/>
    <w:rsid w:val="00851DEA"/>
    <w:rsid w:val="008B2161"/>
    <w:rsid w:val="008B6FE2"/>
    <w:rsid w:val="008C7603"/>
    <w:rsid w:val="0090156E"/>
    <w:rsid w:val="00901CED"/>
    <w:rsid w:val="00942BC0"/>
    <w:rsid w:val="00962BBE"/>
    <w:rsid w:val="00974418"/>
    <w:rsid w:val="00983806"/>
    <w:rsid w:val="009B25D1"/>
    <w:rsid w:val="00A23ADC"/>
    <w:rsid w:val="00A24A3E"/>
    <w:rsid w:val="00A76353"/>
    <w:rsid w:val="00A9504C"/>
    <w:rsid w:val="00A96D34"/>
    <w:rsid w:val="00AD172A"/>
    <w:rsid w:val="00AE55D4"/>
    <w:rsid w:val="00AF25FB"/>
    <w:rsid w:val="00B017BA"/>
    <w:rsid w:val="00B174B5"/>
    <w:rsid w:val="00B60608"/>
    <w:rsid w:val="00B76006"/>
    <w:rsid w:val="00BB0139"/>
    <w:rsid w:val="00C35C7E"/>
    <w:rsid w:val="00C50E0F"/>
    <w:rsid w:val="00C56BC6"/>
    <w:rsid w:val="00CE5540"/>
    <w:rsid w:val="00D21316"/>
    <w:rsid w:val="00D32018"/>
    <w:rsid w:val="00D41315"/>
    <w:rsid w:val="00D50279"/>
    <w:rsid w:val="00DF5EE7"/>
    <w:rsid w:val="00E218FE"/>
    <w:rsid w:val="00E36D34"/>
    <w:rsid w:val="00E53507"/>
    <w:rsid w:val="00E64FAD"/>
    <w:rsid w:val="00E67ED0"/>
    <w:rsid w:val="00E72340"/>
    <w:rsid w:val="00ED2714"/>
    <w:rsid w:val="00EE4F10"/>
    <w:rsid w:val="00F33140"/>
    <w:rsid w:val="00F61791"/>
    <w:rsid w:val="00FF5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AA6F44"/>
  <w15:chartTrackingRefBased/>
  <w15:docId w15:val="{C4D421A5-FAA4-41B8-8770-965859346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52EE"/>
  </w:style>
  <w:style w:type="paragraph" w:styleId="Heading1">
    <w:name w:val="heading 1"/>
    <w:basedOn w:val="Normal"/>
    <w:next w:val="Normal"/>
    <w:link w:val="Heading1Char"/>
    <w:uiPriority w:val="9"/>
    <w:qFormat/>
    <w:rsid w:val="002072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72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724F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72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724F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724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724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724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724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724F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724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724F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724F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724F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72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72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72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72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724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72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724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72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724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72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72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724F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724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724F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724F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Davis</dc:creator>
  <cp:keywords/>
  <dc:description/>
  <cp:lastModifiedBy>Barbara Davis</cp:lastModifiedBy>
  <cp:revision>85</cp:revision>
  <cp:lastPrinted>2026-02-27T15:34:00Z</cp:lastPrinted>
  <dcterms:created xsi:type="dcterms:W3CDTF">2026-02-27T13:55:00Z</dcterms:created>
  <dcterms:modified xsi:type="dcterms:W3CDTF">2026-02-27T15:48:00Z</dcterms:modified>
</cp:coreProperties>
</file>